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14EB6" w14:textId="77777777" w:rsidR="000D2DB3" w:rsidRDefault="000D2DB3" w:rsidP="00C45C1F">
      <w:pPr>
        <w:jc w:val="center"/>
        <w:rPr>
          <w:rFonts w:ascii="Arial" w:hAnsi="Arial" w:cs="Arial"/>
          <w:b/>
          <w:sz w:val="28"/>
        </w:rPr>
      </w:pPr>
    </w:p>
    <w:p w14:paraId="29EAA0C6" w14:textId="6E31CE1E" w:rsidR="00C45C1F" w:rsidRPr="00C45C1F" w:rsidRDefault="00502307" w:rsidP="00C45C1F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Use Case Template</w:t>
      </w:r>
    </w:p>
    <w:p w14:paraId="72A92339" w14:textId="74BA17D2" w:rsidR="00502307" w:rsidRPr="006168DB" w:rsidRDefault="004D1DBD" w:rsidP="004D1DBD">
      <w:r>
        <w:t xml:space="preserve">ACRIS Project: </w:t>
      </w:r>
      <w:r w:rsidR="00CF407E" w:rsidRPr="00CF407E">
        <w:rPr>
          <w:u w:val="single"/>
        </w:rPr>
        <w:t>ACRIS – Virtual AODB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50"/>
        <w:gridCol w:w="7365"/>
      </w:tblGrid>
      <w:tr w:rsidR="00502307" w14:paraId="00247AA2" w14:textId="77777777" w:rsidTr="001711FE">
        <w:tc>
          <w:tcPr>
            <w:tcW w:w="1650" w:type="dxa"/>
          </w:tcPr>
          <w:p w14:paraId="5DB9274F" w14:textId="77777777" w:rsidR="00502307" w:rsidRDefault="00502307" w:rsidP="001711FE">
            <w:r>
              <w:t>ID:</w:t>
            </w:r>
          </w:p>
        </w:tc>
        <w:tc>
          <w:tcPr>
            <w:tcW w:w="7365" w:type="dxa"/>
          </w:tcPr>
          <w:p w14:paraId="2325E73B" w14:textId="1582EE76" w:rsidR="00502307" w:rsidRDefault="00CF407E" w:rsidP="001711FE">
            <w:pPr>
              <w:rPr>
                <w:color w:val="44546A" w:themeColor="text2"/>
              </w:rPr>
            </w:pPr>
            <w:r w:rsidRPr="00CF407E">
              <w:rPr>
                <w:color w:val="000000" w:themeColor="text1"/>
              </w:rPr>
              <w:t>Airline_UC00</w:t>
            </w:r>
            <w:r w:rsidR="007953B4">
              <w:rPr>
                <w:color w:val="000000" w:themeColor="text1"/>
              </w:rPr>
              <w:t>2</w:t>
            </w:r>
          </w:p>
        </w:tc>
      </w:tr>
      <w:tr w:rsidR="00502307" w14:paraId="3DD45C4B" w14:textId="77777777" w:rsidTr="001711FE">
        <w:tc>
          <w:tcPr>
            <w:tcW w:w="1650" w:type="dxa"/>
          </w:tcPr>
          <w:p w14:paraId="1281552C" w14:textId="77777777" w:rsidR="00502307" w:rsidRDefault="00502307" w:rsidP="001711FE">
            <w:bookmarkStart w:id="0" w:name="_Hlk73606577"/>
            <w:r>
              <w:t>Title:</w:t>
            </w:r>
          </w:p>
        </w:tc>
        <w:tc>
          <w:tcPr>
            <w:tcW w:w="7365" w:type="dxa"/>
          </w:tcPr>
          <w:p w14:paraId="06AD34EF" w14:textId="7CE02183" w:rsidR="00502307" w:rsidRDefault="007953B4" w:rsidP="001711FE">
            <w:pPr>
              <w:rPr>
                <w:color w:val="44546A" w:themeColor="text2"/>
              </w:rPr>
            </w:pPr>
            <w:r>
              <w:t>Update operational flights.</w:t>
            </w:r>
          </w:p>
        </w:tc>
      </w:tr>
      <w:bookmarkEnd w:id="0"/>
      <w:tr w:rsidR="00502307" w14:paraId="5FC1F094" w14:textId="77777777" w:rsidTr="001711FE">
        <w:tc>
          <w:tcPr>
            <w:tcW w:w="1650" w:type="dxa"/>
          </w:tcPr>
          <w:p w14:paraId="16E5805F" w14:textId="77777777" w:rsidR="00502307" w:rsidRDefault="00502307" w:rsidP="001711FE">
            <w:r>
              <w:t>Description:</w:t>
            </w:r>
          </w:p>
        </w:tc>
        <w:tc>
          <w:tcPr>
            <w:tcW w:w="7365" w:type="dxa"/>
          </w:tcPr>
          <w:p w14:paraId="7D7A815E" w14:textId="407CD76E" w:rsidR="00502307" w:rsidRDefault="007953B4" w:rsidP="001711FE">
            <w:pPr>
              <w:rPr>
                <w:color w:val="44546A" w:themeColor="text2"/>
              </w:rPr>
            </w:pPr>
            <w:r w:rsidRPr="00EB1AD5">
              <w:t xml:space="preserve">Airline </w:t>
            </w:r>
            <w:r>
              <w:t xml:space="preserve">updates estimated, actual </w:t>
            </w:r>
            <w:proofErr w:type="gramStart"/>
            <w:r>
              <w:t>time  and</w:t>
            </w:r>
            <w:proofErr w:type="gramEnd"/>
            <w:r>
              <w:t xml:space="preserve"> status for OPS flights</w:t>
            </w:r>
          </w:p>
        </w:tc>
      </w:tr>
      <w:tr w:rsidR="00502307" w14:paraId="68C888A2" w14:textId="77777777" w:rsidTr="001711FE">
        <w:tc>
          <w:tcPr>
            <w:tcW w:w="1650" w:type="dxa"/>
          </w:tcPr>
          <w:p w14:paraId="2E373A4E" w14:textId="77777777" w:rsidR="00502307" w:rsidRDefault="00502307" w:rsidP="001711FE">
            <w:r>
              <w:t>Primary Actor:</w:t>
            </w:r>
          </w:p>
        </w:tc>
        <w:tc>
          <w:tcPr>
            <w:tcW w:w="7365" w:type="dxa"/>
          </w:tcPr>
          <w:p w14:paraId="17C48254" w14:textId="3822BB5D" w:rsidR="00502307" w:rsidRDefault="00CF407E" w:rsidP="001711FE">
            <w:pPr>
              <w:rPr>
                <w:color w:val="44546A" w:themeColor="text2"/>
              </w:rPr>
            </w:pPr>
            <w:r w:rsidRPr="007953B4">
              <w:rPr>
                <w:color w:val="000000" w:themeColor="text1"/>
              </w:rPr>
              <w:t>Airline</w:t>
            </w:r>
          </w:p>
        </w:tc>
      </w:tr>
      <w:tr w:rsidR="00502307" w14:paraId="348B1BD8" w14:textId="77777777" w:rsidTr="001711FE">
        <w:tc>
          <w:tcPr>
            <w:tcW w:w="1650" w:type="dxa"/>
          </w:tcPr>
          <w:p w14:paraId="702EB0ED" w14:textId="77777777" w:rsidR="00502307" w:rsidRDefault="00502307" w:rsidP="001711FE">
            <w:r>
              <w:t>Preconditions:</w:t>
            </w:r>
          </w:p>
        </w:tc>
        <w:tc>
          <w:tcPr>
            <w:tcW w:w="7365" w:type="dxa"/>
          </w:tcPr>
          <w:p w14:paraId="1FEF25D5" w14:textId="16410482" w:rsidR="00502307" w:rsidRDefault="007953B4" w:rsidP="001711FE">
            <w:pPr>
              <w:rPr>
                <w:color w:val="44546A" w:themeColor="text2"/>
              </w:rPr>
            </w:pPr>
            <w:r w:rsidRPr="00555E6C">
              <w:rPr>
                <w:rFonts w:cstheme="minorHAnsi"/>
              </w:rPr>
              <w:t xml:space="preserve">Flight </w:t>
            </w:r>
            <w:r>
              <w:rPr>
                <w:rFonts w:cstheme="minorHAnsi"/>
              </w:rPr>
              <w:t>is available in OPS flight schedule</w:t>
            </w:r>
          </w:p>
        </w:tc>
      </w:tr>
      <w:tr w:rsidR="00502307" w14:paraId="438247C8" w14:textId="77777777" w:rsidTr="001711FE">
        <w:tc>
          <w:tcPr>
            <w:tcW w:w="1650" w:type="dxa"/>
          </w:tcPr>
          <w:p w14:paraId="57B8018A" w14:textId="77777777" w:rsidR="00502307" w:rsidRDefault="00502307" w:rsidP="001711FE">
            <w:r>
              <w:t>Postconditions:</w:t>
            </w:r>
          </w:p>
        </w:tc>
        <w:tc>
          <w:tcPr>
            <w:tcW w:w="7365" w:type="dxa"/>
          </w:tcPr>
          <w:p w14:paraId="725D4DB8" w14:textId="77777777" w:rsidR="007953B4" w:rsidRDefault="007953B4" w:rsidP="007953B4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Flight data is</w:t>
            </w:r>
            <w:r w:rsidRPr="0023669C">
              <w:rPr>
                <w:rFonts w:cstheme="minorHAnsi"/>
              </w:rPr>
              <w:t xml:space="preserve"> updated accordingly in AODB</w:t>
            </w:r>
            <w:r>
              <w:rPr>
                <w:rFonts w:cstheme="minorHAnsi"/>
              </w:rPr>
              <w:t xml:space="preserve"> (Airport)</w:t>
            </w:r>
            <w:r w:rsidRPr="0023669C">
              <w:rPr>
                <w:rFonts w:cstheme="minorHAnsi"/>
              </w:rPr>
              <w:t>.</w:t>
            </w:r>
          </w:p>
          <w:p w14:paraId="0EA3F889" w14:textId="007B90D8" w:rsidR="00502307" w:rsidRPr="00CF407E" w:rsidRDefault="007953B4" w:rsidP="007953B4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Gate plan is updated based on the latest flight OPS status.</w:t>
            </w:r>
          </w:p>
        </w:tc>
      </w:tr>
      <w:tr w:rsidR="00502307" w14:paraId="6A2C70AE" w14:textId="77777777" w:rsidTr="001711FE">
        <w:tc>
          <w:tcPr>
            <w:tcW w:w="1650" w:type="dxa"/>
          </w:tcPr>
          <w:p w14:paraId="78089D58" w14:textId="77777777" w:rsidR="00502307" w:rsidRDefault="00502307" w:rsidP="001711FE">
            <w:r>
              <w:t>Main Success Scenario/Flow:</w:t>
            </w:r>
          </w:p>
        </w:tc>
        <w:tc>
          <w:tcPr>
            <w:tcW w:w="7365" w:type="dxa"/>
          </w:tcPr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1853"/>
              <w:gridCol w:w="2882"/>
            </w:tblGrid>
            <w:tr w:rsidR="007953B4" w:rsidRPr="006A4C88" w14:paraId="06320495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3F2448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Actor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55FA3B0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Application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17865A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Action 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8A2ECC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Expected </w:t>
                  </w:r>
                  <w:proofErr w:type="spellStart"/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behavior</w:t>
                  </w:r>
                  <w:proofErr w:type="spellEnd"/>
                </w:p>
              </w:tc>
            </w:tr>
            <w:tr w:rsidR="007953B4" w:rsidRPr="006A4C88" w14:paraId="544763B8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7E66BA5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BC7686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1BEDDC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operation flights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810270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estimated arrival time, estimated denture time, actual times, status </w:t>
                  </w:r>
                </w:p>
              </w:tc>
            </w:tr>
            <w:tr w:rsidR="007953B4" w:rsidRPr="006A4C88" w14:paraId="1C7AD902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C96C4C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4C9360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BE95B5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BF798D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Publish the flight updates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81ED57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812000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MVT via service providers or dedicated interface</w:t>
                  </w:r>
                </w:p>
              </w:tc>
            </w:tr>
            <w:tr w:rsidR="007953B4" w:rsidRPr="006A4C88" w14:paraId="4F25C3CC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E3D042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B94619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812000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309EB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flights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60583C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7953B4" w:rsidRPr="006A4C88" w14:paraId="2ACEE174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D54651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F79021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812000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RMS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6121D3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gate plan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B5B5B6A" w14:textId="77777777" w:rsidR="007953B4" w:rsidRPr="006A4C88" w:rsidRDefault="007953B4" w:rsidP="007953B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6240C758" w14:textId="34EF34CE" w:rsidR="00502307" w:rsidRPr="00502307" w:rsidRDefault="00502307" w:rsidP="00502307">
            <w:pPr>
              <w:rPr>
                <w:color w:val="44546A" w:themeColor="text2"/>
              </w:rPr>
            </w:pPr>
          </w:p>
        </w:tc>
      </w:tr>
      <w:tr w:rsidR="00117347" w14:paraId="2FBDC9F6" w14:textId="77777777" w:rsidTr="001711FE">
        <w:tc>
          <w:tcPr>
            <w:tcW w:w="1650" w:type="dxa"/>
          </w:tcPr>
          <w:p w14:paraId="45EBAAC3" w14:textId="77777777" w:rsidR="00117347" w:rsidRDefault="00117347" w:rsidP="00117347">
            <w:r>
              <w:t>Extensions:</w:t>
            </w:r>
          </w:p>
        </w:tc>
        <w:tc>
          <w:tcPr>
            <w:tcW w:w="7365" w:type="dxa"/>
          </w:tcPr>
          <w:p w14:paraId="748EFD4E" w14:textId="5728CD10" w:rsidR="00117347" w:rsidRDefault="0043392A" w:rsidP="00117347">
            <w:r>
              <w:object w:dxaOrig="11566" w:dyaOrig="7516" w14:anchorId="266D0A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357.3pt;height:232.3pt" o:ole="">
                  <v:imagedata r:id="rId12" o:title=""/>
                </v:shape>
                <o:OLEObject Type="Embed" ProgID="Visio.Drawing.15" ShapeID="_x0000_i1027" DrawAspect="Content" ObjectID="_1736267231" r:id="rId13"/>
              </w:object>
            </w:r>
          </w:p>
          <w:p w14:paraId="34F2A7C7" w14:textId="071A64DE" w:rsidR="00117347" w:rsidRDefault="00117347" w:rsidP="00117347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-----------  optional</w:t>
            </w:r>
            <w:proofErr w:type="gramEnd"/>
            <w:r>
              <w:rPr>
                <w:rFonts w:cstheme="minorHAnsi"/>
              </w:rPr>
              <w:t xml:space="preserve"> processes</w:t>
            </w:r>
          </w:p>
          <w:p w14:paraId="1A9C4E13" w14:textId="77777777" w:rsidR="007953B4" w:rsidRDefault="007953B4" w:rsidP="00117347">
            <w:pPr>
              <w:rPr>
                <w:rFonts w:cstheme="minorHAnsi"/>
              </w:rPr>
            </w:pPr>
          </w:p>
          <w:p w14:paraId="0B0EBDE8" w14:textId="77777777" w:rsidR="00117347" w:rsidRDefault="006C4B47" w:rsidP="00117347">
            <w:pPr>
              <w:rPr>
                <w:rFonts w:cstheme="minorHAnsi"/>
                <w:color w:val="ED7D31" w:themeColor="accent2"/>
              </w:rPr>
            </w:pPr>
            <w:r w:rsidRPr="005A3330">
              <w:rPr>
                <w:rFonts w:cstheme="minorHAnsi"/>
                <w:color w:val="0070C0"/>
              </w:rPr>
              <w:t>_____</w:t>
            </w:r>
            <w:proofErr w:type="gramStart"/>
            <w:r w:rsidRPr="005A3330">
              <w:rPr>
                <w:rFonts w:cstheme="minorHAnsi"/>
                <w:color w:val="0070C0"/>
              </w:rPr>
              <w:t>_</w:t>
            </w:r>
            <w:r>
              <w:rPr>
                <w:rFonts w:cstheme="minorHAnsi"/>
                <w:color w:val="0070C0"/>
              </w:rPr>
              <w:t xml:space="preserve">  airline</w:t>
            </w:r>
            <w:proofErr w:type="gramEnd"/>
            <w:r>
              <w:rPr>
                <w:rFonts w:cstheme="minorHAnsi"/>
                <w:color w:val="0070C0"/>
              </w:rPr>
              <w:t xml:space="preserve">         </w:t>
            </w:r>
            <w:r w:rsidRPr="005A3330">
              <w:rPr>
                <w:rFonts w:cstheme="minorHAnsi"/>
                <w:color w:val="00B050"/>
              </w:rPr>
              <w:t>______</w:t>
            </w:r>
            <w:r>
              <w:rPr>
                <w:rFonts w:cstheme="minorHAnsi"/>
                <w:color w:val="0070C0"/>
              </w:rPr>
              <w:t xml:space="preserve">  </w:t>
            </w:r>
            <w:r>
              <w:rPr>
                <w:rFonts w:cstheme="minorHAnsi"/>
                <w:color w:val="00B050"/>
              </w:rPr>
              <w:t xml:space="preserve">airport       </w:t>
            </w:r>
            <w:r w:rsidRPr="005A3330">
              <w:rPr>
                <w:rFonts w:cstheme="minorHAnsi"/>
                <w:color w:val="F4B083" w:themeColor="accent2" w:themeTint="99"/>
              </w:rPr>
              <w:t>______</w:t>
            </w:r>
            <w:r>
              <w:rPr>
                <w:rFonts w:cstheme="minorHAnsi"/>
                <w:color w:val="F4B083" w:themeColor="accent2" w:themeTint="99"/>
              </w:rPr>
              <w:t xml:space="preserve">   </w:t>
            </w:r>
            <w:r w:rsidRPr="0043392A">
              <w:rPr>
                <w:rFonts w:cstheme="minorHAnsi"/>
                <w:color w:val="ED7D31" w:themeColor="accent2"/>
              </w:rPr>
              <w:t>Service vendor</w:t>
            </w:r>
          </w:p>
          <w:p w14:paraId="70CE2712" w14:textId="6BB7F3BE" w:rsidR="0043392A" w:rsidRPr="00117347" w:rsidRDefault="0043392A" w:rsidP="00117347">
            <w:pPr>
              <w:rPr>
                <w:rFonts w:cstheme="minorHAnsi"/>
                <w:color w:val="00B050"/>
              </w:rPr>
            </w:pPr>
          </w:p>
        </w:tc>
      </w:tr>
      <w:tr w:rsidR="00117347" w14:paraId="4D4CB4AC" w14:textId="77777777" w:rsidTr="001711FE">
        <w:tc>
          <w:tcPr>
            <w:tcW w:w="1650" w:type="dxa"/>
          </w:tcPr>
          <w:p w14:paraId="1EF9B5EA" w14:textId="77777777" w:rsidR="00117347" w:rsidRDefault="00117347" w:rsidP="00117347">
            <w:r>
              <w:t>Frequency of Use:</w:t>
            </w:r>
          </w:p>
        </w:tc>
        <w:tc>
          <w:tcPr>
            <w:tcW w:w="7365" w:type="dxa"/>
          </w:tcPr>
          <w:p w14:paraId="6CC499C9" w14:textId="6DA9BF4B" w:rsidR="00117347" w:rsidRDefault="006C4B47" w:rsidP="00117347">
            <w:pPr>
              <w:rPr>
                <w:color w:val="44546A" w:themeColor="text2"/>
              </w:rPr>
            </w:pPr>
            <w:r>
              <w:t xml:space="preserve">Event </w:t>
            </w:r>
            <w:proofErr w:type="gramStart"/>
            <w:r>
              <w:t>Driven,  Timely</w:t>
            </w:r>
            <w:proofErr w:type="gramEnd"/>
          </w:p>
        </w:tc>
      </w:tr>
      <w:tr w:rsidR="00117347" w14:paraId="7E8493D1" w14:textId="77777777" w:rsidTr="001711FE">
        <w:tc>
          <w:tcPr>
            <w:tcW w:w="1650" w:type="dxa"/>
          </w:tcPr>
          <w:p w14:paraId="12BBFFAE" w14:textId="77777777" w:rsidR="00117347" w:rsidRDefault="00117347" w:rsidP="00117347">
            <w:r>
              <w:t>Status:</w:t>
            </w:r>
          </w:p>
        </w:tc>
        <w:tc>
          <w:tcPr>
            <w:tcW w:w="7365" w:type="dxa"/>
          </w:tcPr>
          <w:p w14:paraId="514C7DD7" w14:textId="59E66221" w:rsidR="00117347" w:rsidRDefault="00117347" w:rsidP="00117347">
            <w:pPr>
              <w:rPr>
                <w:color w:val="44546A" w:themeColor="text2"/>
              </w:rPr>
            </w:pPr>
          </w:p>
        </w:tc>
      </w:tr>
      <w:tr w:rsidR="00117347" w14:paraId="43447563" w14:textId="77777777" w:rsidTr="001711FE">
        <w:tc>
          <w:tcPr>
            <w:tcW w:w="1650" w:type="dxa"/>
          </w:tcPr>
          <w:p w14:paraId="3F27BCA6" w14:textId="77777777" w:rsidR="00117347" w:rsidRDefault="00117347" w:rsidP="00117347">
            <w:r>
              <w:t>Owner:</w:t>
            </w:r>
          </w:p>
        </w:tc>
        <w:tc>
          <w:tcPr>
            <w:tcW w:w="7365" w:type="dxa"/>
          </w:tcPr>
          <w:p w14:paraId="727D12BB" w14:textId="5EB53274" w:rsidR="00117347" w:rsidRPr="006C4B47" w:rsidRDefault="00117347" w:rsidP="00117347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Airline</w:t>
            </w:r>
          </w:p>
        </w:tc>
      </w:tr>
      <w:tr w:rsidR="00117347" w14:paraId="6B195FAD" w14:textId="77777777" w:rsidTr="001711FE">
        <w:tc>
          <w:tcPr>
            <w:tcW w:w="1650" w:type="dxa"/>
          </w:tcPr>
          <w:p w14:paraId="34582EB5" w14:textId="77777777" w:rsidR="00117347" w:rsidRDefault="00117347" w:rsidP="00117347">
            <w:r>
              <w:t>Priority:</w:t>
            </w:r>
          </w:p>
        </w:tc>
        <w:tc>
          <w:tcPr>
            <w:tcW w:w="7365" w:type="dxa"/>
          </w:tcPr>
          <w:p w14:paraId="3604A421" w14:textId="685D677A" w:rsidR="00117347" w:rsidRPr="006C4B47" w:rsidRDefault="00117347" w:rsidP="00117347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H</w:t>
            </w:r>
          </w:p>
        </w:tc>
      </w:tr>
      <w:tr w:rsidR="00117347" w14:paraId="67A39FAD" w14:textId="77777777" w:rsidTr="001711FE">
        <w:tc>
          <w:tcPr>
            <w:tcW w:w="1650" w:type="dxa"/>
          </w:tcPr>
          <w:p w14:paraId="477859F2" w14:textId="77777777" w:rsidR="00117347" w:rsidRDefault="00117347" w:rsidP="00117347">
            <w:r>
              <w:t>Stakeholders and Benefits:</w:t>
            </w:r>
          </w:p>
        </w:tc>
        <w:tc>
          <w:tcPr>
            <w:tcW w:w="7365" w:type="dxa"/>
          </w:tcPr>
          <w:p w14:paraId="46167C19" w14:textId="68539BCF" w:rsidR="00117347" w:rsidRPr="006C4B47" w:rsidRDefault="006C4B47" w:rsidP="0011734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Accurate movement status for airport operations</w:t>
            </w:r>
            <w:r w:rsidR="00117347" w:rsidRPr="006C4B47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 xml:space="preserve">     Better resources allocations.</w:t>
            </w:r>
          </w:p>
        </w:tc>
      </w:tr>
      <w:tr w:rsidR="00117347" w14:paraId="4CDDE604" w14:textId="77777777" w:rsidTr="001711FE">
        <w:tc>
          <w:tcPr>
            <w:tcW w:w="1650" w:type="dxa"/>
          </w:tcPr>
          <w:p w14:paraId="0B318C76" w14:textId="77777777" w:rsidR="00117347" w:rsidRDefault="00117347" w:rsidP="00117347">
            <w:r>
              <w:lastRenderedPageBreak/>
              <w:t>Comments, Modifications, Suggestions</w:t>
            </w:r>
          </w:p>
        </w:tc>
        <w:tc>
          <w:tcPr>
            <w:tcW w:w="7365" w:type="dxa"/>
          </w:tcPr>
          <w:p w14:paraId="11483BB2" w14:textId="77777777" w:rsidR="00117347" w:rsidRPr="006C4B47" w:rsidRDefault="00117347" w:rsidP="00117347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Secondary actor:  Airport (receiver)</w:t>
            </w:r>
          </w:p>
          <w:p w14:paraId="2B968535" w14:textId="77777777" w:rsidR="00117347" w:rsidRPr="006C4B47" w:rsidRDefault="00117347" w:rsidP="00117347">
            <w:pPr>
              <w:rPr>
                <w:rFonts w:cstheme="minorHAnsi"/>
                <w:color w:val="000000" w:themeColor="text1"/>
              </w:rPr>
            </w:pPr>
            <w:r w:rsidRPr="006C4B47">
              <w:rPr>
                <w:color w:val="000000" w:themeColor="text1"/>
              </w:rPr>
              <w:t xml:space="preserve">Assumption:  </w:t>
            </w:r>
            <w:r w:rsidRPr="006C4B47">
              <w:rPr>
                <w:rFonts w:cstheme="minorHAnsi"/>
                <w:color w:val="000000" w:themeColor="text1"/>
              </w:rPr>
              <w:t xml:space="preserve">FMS – Flight Management System for flight </w:t>
            </w:r>
            <w:proofErr w:type="gramStart"/>
            <w:r w:rsidRPr="006C4B47">
              <w:rPr>
                <w:rFonts w:cstheme="minorHAnsi"/>
                <w:color w:val="000000" w:themeColor="text1"/>
              </w:rPr>
              <w:t xml:space="preserve">operations,   </w:t>
            </w:r>
            <w:proofErr w:type="gramEnd"/>
            <w:r w:rsidRPr="006C4B47">
              <w:rPr>
                <w:rFonts w:cstheme="minorHAnsi"/>
                <w:color w:val="000000" w:themeColor="text1"/>
              </w:rPr>
              <w:t>each airline will have their own different FMS.</w:t>
            </w:r>
          </w:p>
          <w:p w14:paraId="1B64BECD" w14:textId="77777777" w:rsidR="00117347" w:rsidRPr="006C4B47" w:rsidRDefault="00117347" w:rsidP="00117347">
            <w:pPr>
              <w:rPr>
                <w:rFonts w:cstheme="minorHAnsi"/>
                <w:color w:val="000000" w:themeColor="text1"/>
              </w:rPr>
            </w:pPr>
          </w:p>
          <w:p w14:paraId="06E651D4" w14:textId="48811739" w:rsidR="00117347" w:rsidRPr="006C4B47" w:rsidRDefault="00117347" w:rsidP="00117347">
            <w:pPr>
              <w:rPr>
                <w:color w:val="000000" w:themeColor="text1"/>
              </w:rPr>
            </w:pPr>
          </w:p>
        </w:tc>
      </w:tr>
    </w:tbl>
    <w:p w14:paraId="77CE0389" w14:textId="77777777" w:rsidR="00502307" w:rsidRDefault="00502307" w:rsidP="00502307"/>
    <w:p w14:paraId="3BDBB796" w14:textId="1AC04BB3" w:rsidR="000D2DB3" w:rsidRDefault="000D2DB3" w:rsidP="00502307"/>
    <w:p w14:paraId="30AF2074" w14:textId="585A965A" w:rsidR="002C13F5" w:rsidRDefault="002C13F5" w:rsidP="002C13F5"/>
    <w:sectPr w:rsidR="002C13F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9011A" w14:textId="77777777" w:rsidR="00386B10" w:rsidRDefault="00386B10" w:rsidP="00B34E55">
      <w:pPr>
        <w:spacing w:after="0" w:line="240" w:lineRule="auto"/>
      </w:pPr>
      <w:r>
        <w:separator/>
      </w:r>
    </w:p>
  </w:endnote>
  <w:endnote w:type="continuationSeparator" w:id="0">
    <w:p w14:paraId="6A0A38CB" w14:textId="77777777" w:rsidR="00386B10" w:rsidRDefault="00386B10" w:rsidP="00B34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333D8" w14:textId="77777777" w:rsidR="000F2099" w:rsidRDefault="000F20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B34E55" w:rsidRPr="00B34E55" w14:paraId="39EC649D" w14:textId="77777777" w:rsidTr="00B34E55">
      <w:tc>
        <w:tcPr>
          <w:tcW w:w="3005" w:type="dxa"/>
        </w:tcPr>
        <w:p w14:paraId="59ED63FA" w14:textId="58EC6DD9" w:rsidR="00B34E55" w:rsidRPr="00B34E55" w:rsidRDefault="00F21FE6">
          <w:pPr>
            <w:pStyle w:val="Footer"/>
            <w:rPr>
              <w:sz w:val="18"/>
            </w:rPr>
          </w:pPr>
          <w:r>
            <w:rPr>
              <w:sz w:val="18"/>
            </w:rPr>
            <w:t>Airports Council International</w:t>
          </w:r>
        </w:p>
      </w:tc>
      <w:tc>
        <w:tcPr>
          <w:tcW w:w="3005" w:type="dxa"/>
        </w:tcPr>
        <w:p w14:paraId="032160FD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  <w:r w:rsidRPr="00B34E55">
            <w:rPr>
              <w:sz w:val="18"/>
            </w:rPr>
            <w:t xml:space="preserve">Page </w:t>
          </w:r>
          <w:r w:rsidRPr="00B34E55">
            <w:rPr>
              <w:sz w:val="18"/>
            </w:rPr>
            <w:fldChar w:fldCharType="begin"/>
          </w:r>
          <w:r w:rsidRPr="00B34E55">
            <w:rPr>
              <w:sz w:val="18"/>
            </w:rPr>
            <w:instrText xml:space="preserve"> PAGE   \* MERGEFORMAT </w:instrText>
          </w:r>
          <w:r w:rsidRPr="00B34E55">
            <w:rPr>
              <w:sz w:val="18"/>
            </w:rPr>
            <w:fldChar w:fldCharType="separate"/>
          </w:r>
          <w:r w:rsidR="00842A14">
            <w:rPr>
              <w:noProof/>
              <w:sz w:val="18"/>
            </w:rPr>
            <w:t>6</w:t>
          </w:r>
          <w:r w:rsidRPr="00B34E55">
            <w:rPr>
              <w:noProof/>
              <w:sz w:val="18"/>
            </w:rPr>
            <w:fldChar w:fldCharType="end"/>
          </w:r>
        </w:p>
      </w:tc>
      <w:tc>
        <w:tcPr>
          <w:tcW w:w="3006" w:type="dxa"/>
        </w:tcPr>
        <w:p w14:paraId="3292845B" w14:textId="77777777" w:rsidR="00B34E55" w:rsidRPr="00B34E55" w:rsidRDefault="00A01676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V1.</w:t>
          </w:r>
          <w:r w:rsidR="0005376E">
            <w:rPr>
              <w:sz w:val="18"/>
            </w:rPr>
            <w:t>0</w:t>
          </w:r>
        </w:p>
      </w:tc>
    </w:tr>
    <w:tr w:rsidR="00B34E55" w:rsidRPr="00B34E55" w14:paraId="61033A47" w14:textId="77777777" w:rsidTr="00B34E55">
      <w:tc>
        <w:tcPr>
          <w:tcW w:w="3005" w:type="dxa"/>
        </w:tcPr>
        <w:p w14:paraId="3CDCA571" w14:textId="31BFB2C6" w:rsidR="00B34E55" w:rsidRPr="00B34E55" w:rsidRDefault="00F21FE6" w:rsidP="00C45C1F">
          <w:pPr>
            <w:pStyle w:val="Footer"/>
            <w:rPr>
              <w:sz w:val="18"/>
            </w:rPr>
          </w:pPr>
          <w:r>
            <w:rPr>
              <w:sz w:val="18"/>
            </w:rPr>
            <w:t>ac</w:t>
          </w:r>
          <w:r w:rsidR="000D2DB3">
            <w:rPr>
              <w:sz w:val="18"/>
            </w:rPr>
            <w:t>ris</w:t>
          </w:r>
          <w:r>
            <w:rPr>
              <w:sz w:val="18"/>
            </w:rPr>
            <w:t>.aero</w:t>
          </w:r>
        </w:p>
      </w:tc>
      <w:tc>
        <w:tcPr>
          <w:tcW w:w="3005" w:type="dxa"/>
        </w:tcPr>
        <w:p w14:paraId="77C3A1AF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</w:p>
      </w:tc>
      <w:tc>
        <w:tcPr>
          <w:tcW w:w="3006" w:type="dxa"/>
        </w:tcPr>
        <w:p w14:paraId="271EBB46" w14:textId="51B61483" w:rsidR="00B34E55" w:rsidRPr="00B34E55" w:rsidRDefault="00610F0B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1</w:t>
          </w:r>
          <w:r w:rsidR="00F21FE6">
            <w:rPr>
              <w:sz w:val="18"/>
            </w:rPr>
            <w:t>6</w:t>
          </w:r>
          <w:r w:rsidRPr="00610F0B">
            <w:rPr>
              <w:sz w:val="18"/>
              <w:vertAlign w:val="superscript"/>
            </w:rPr>
            <w:t>th</w:t>
          </w:r>
          <w:r>
            <w:rPr>
              <w:sz w:val="18"/>
            </w:rPr>
            <w:t xml:space="preserve"> </w:t>
          </w:r>
          <w:r w:rsidR="000D2DB3">
            <w:rPr>
              <w:sz w:val="18"/>
            </w:rPr>
            <w:t>November 2016</w:t>
          </w:r>
        </w:p>
      </w:tc>
    </w:tr>
  </w:tbl>
  <w:p w14:paraId="53DFAB6E" w14:textId="77777777" w:rsidR="00B34E55" w:rsidRDefault="00B34E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439EA" w14:textId="77777777" w:rsidR="000F2099" w:rsidRDefault="000F20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1E78D" w14:textId="77777777" w:rsidR="00386B10" w:rsidRDefault="00386B10" w:rsidP="00B34E55">
      <w:pPr>
        <w:spacing w:after="0" w:line="240" w:lineRule="auto"/>
      </w:pPr>
      <w:r>
        <w:separator/>
      </w:r>
    </w:p>
  </w:footnote>
  <w:footnote w:type="continuationSeparator" w:id="0">
    <w:p w14:paraId="56D7BE21" w14:textId="77777777" w:rsidR="00386B10" w:rsidRDefault="00386B10" w:rsidP="00B34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C06F4" w14:textId="77777777" w:rsidR="000F2099" w:rsidRDefault="000F20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06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17"/>
      <w:gridCol w:w="4848"/>
    </w:tblGrid>
    <w:tr w:rsidR="000F2099" w14:paraId="3651EF81" w14:textId="77777777" w:rsidTr="000F2099">
      <w:tc>
        <w:tcPr>
          <w:tcW w:w="5217" w:type="dxa"/>
        </w:tcPr>
        <w:p w14:paraId="2C98547A" w14:textId="4106CDC8" w:rsidR="000F2099" w:rsidRDefault="000F2099" w:rsidP="000F2099">
          <w:pPr>
            <w:pStyle w:val="Header"/>
          </w:pPr>
          <w:r w:rsidRPr="007A2FB7">
            <w:rPr>
              <w:noProof/>
            </w:rPr>
            <w:drawing>
              <wp:inline distT="0" distB="0" distL="0" distR="0" wp14:anchorId="3D11438E" wp14:editId="5A596684">
                <wp:extent cx="1371600" cy="396681"/>
                <wp:effectExtent l="0" t="0" r="0" b="3810"/>
                <wp:docPr id="16" name="Bild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0DC58A-4A4F-481E-B49F-E255A2DF7E8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Bild 2">
                          <a:extLst>
                            <a:ext uri="{FF2B5EF4-FFF2-40B4-BE49-F238E27FC236}">
                              <a16:creationId xmlns:a16="http://schemas.microsoft.com/office/drawing/2014/main" id="{5E0DC58A-4A4F-481E-B49F-E255A2DF7E8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38" cy="426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</w:tcPr>
        <w:p w14:paraId="6AED8D48" w14:textId="600AC8E5" w:rsidR="000F2099" w:rsidRDefault="000F2099" w:rsidP="000F2099">
          <w:pPr>
            <w:pStyle w:val="Header"/>
            <w:jc w:val="right"/>
          </w:pPr>
          <w:r w:rsidRPr="000F2099">
            <w:rPr>
              <w:noProof/>
            </w:rPr>
            <w:drawing>
              <wp:inline distT="0" distB="0" distL="0" distR="0" wp14:anchorId="18C9F50D" wp14:editId="16CAB0DE">
                <wp:extent cx="1247662" cy="544812"/>
                <wp:effectExtent l="0" t="0" r="0" b="8255"/>
                <wp:docPr id="11" name="Picture 2" descr="Image result for aci acris semantic model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79994F-B52F-4823-AA65-4416F37496C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2" descr="Image result for aci acris semantic model">
                          <a:extLst>
                            <a:ext uri="{FF2B5EF4-FFF2-40B4-BE49-F238E27FC236}">
                              <a16:creationId xmlns:a16="http://schemas.microsoft.com/office/drawing/2014/main" id="{A879994F-B52F-4823-AA65-4416F37496CB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662" cy="54481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5C650FFC" w14:textId="69639E47" w:rsidR="00B34E55" w:rsidRPr="000F2099" w:rsidRDefault="00B34E55" w:rsidP="000F2099">
    <w:pPr>
      <w:pStyle w:val="Head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30BC" w14:textId="77777777" w:rsidR="000F2099" w:rsidRDefault="000F20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42D"/>
    <w:multiLevelType w:val="hybridMultilevel"/>
    <w:tmpl w:val="4984B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29C3"/>
    <w:multiLevelType w:val="hybridMultilevel"/>
    <w:tmpl w:val="AECC4980"/>
    <w:lvl w:ilvl="0" w:tplc="31A4D7C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66B7E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D2098"/>
    <w:multiLevelType w:val="hybridMultilevel"/>
    <w:tmpl w:val="5708482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70651B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E781D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7B04CA"/>
    <w:multiLevelType w:val="hybridMultilevel"/>
    <w:tmpl w:val="42EE3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3848CA"/>
    <w:multiLevelType w:val="hybridMultilevel"/>
    <w:tmpl w:val="658AB7C0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BB1F63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F467D3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7A346B"/>
    <w:multiLevelType w:val="hybridMultilevel"/>
    <w:tmpl w:val="4E265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A6570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2680"/>
    <w:multiLevelType w:val="hybridMultilevel"/>
    <w:tmpl w:val="5762B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F92F18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625D57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7A52EC"/>
    <w:multiLevelType w:val="hybridMultilevel"/>
    <w:tmpl w:val="8C2631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B923C4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8" w15:restartNumberingAfterBreak="0">
    <w:nsid w:val="31D578BC"/>
    <w:multiLevelType w:val="hybridMultilevel"/>
    <w:tmpl w:val="1876B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6C65EC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126948"/>
    <w:multiLevelType w:val="hybridMultilevel"/>
    <w:tmpl w:val="31EC8D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4E6499"/>
    <w:multiLevelType w:val="hybridMultilevel"/>
    <w:tmpl w:val="8430CB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9E00F2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C857A8"/>
    <w:multiLevelType w:val="hybridMultilevel"/>
    <w:tmpl w:val="B2B8E6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82201F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CB4B00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A75A77"/>
    <w:multiLevelType w:val="hybridMultilevel"/>
    <w:tmpl w:val="B8D0A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4A39B1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5965E0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45216A"/>
    <w:multiLevelType w:val="hybridMultilevel"/>
    <w:tmpl w:val="8C6A5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EC2735"/>
    <w:multiLevelType w:val="hybridMultilevel"/>
    <w:tmpl w:val="1F705D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107A8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B7717F"/>
    <w:multiLevelType w:val="hybridMultilevel"/>
    <w:tmpl w:val="CC707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EF148B"/>
    <w:multiLevelType w:val="hybridMultilevel"/>
    <w:tmpl w:val="FE86EE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6"/>
  </w:num>
  <w:num w:numId="3">
    <w:abstractNumId w:val="18"/>
  </w:num>
  <w:num w:numId="4">
    <w:abstractNumId w:val="28"/>
  </w:num>
  <w:num w:numId="5">
    <w:abstractNumId w:val="24"/>
  </w:num>
  <w:num w:numId="6">
    <w:abstractNumId w:val="5"/>
  </w:num>
  <w:num w:numId="7">
    <w:abstractNumId w:val="12"/>
  </w:num>
  <w:num w:numId="8">
    <w:abstractNumId w:val="27"/>
  </w:num>
  <w:num w:numId="9">
    <w:abstractNumId w:val="31"/>
  </w:num>
  <w:num w:numId="10">
    <w:abstractNumId w:val="15"/>
  </w:num>
  <w:num w:numId="11">
    <w:abstractNumId w:val="8"/>
  </w:num>
  <w:num w:numId="12">
    <w:abstractNumId w:val="34"/>
  </w:num>
  <w:num w:numId="13">
    <w:abstractNumId w:val="19"/>
  </w:num>
  <w:num w:numId="14">
    <w:abstractNumId w:val="23"/>
  </w:num>
  <w:num w:numId="15">
    <w:abstractNumId w:val="10"/>
  </w:num>
  <w:num w:numId="16">
    <w:abstractNumId w:val="13"/>
  </w:num>
  <w:num w:numId="17">
    <w:abstractNumId w:val="4"/>
  </w:num>
  <w:num w:numId="18">
    <w:abstractNumId w:val="21"/>
  </w:num>
  <w:num w:numId="19">
    <w:abstractNumId w:val="2"/>
  </w:num>
  <w:num w:numId="20">
    <w:abstractNumId w:val="1"/>
  </w:num>
  <w:num w:numId="21">
    <w:abstractNumId w:val="7"/>
  </w:num>
  <w:num w:numId="22">
    <w:abstractNumId w:val="29"/>
  </w:num>
  <w:num w:numId="23">
    <w:abstractNumId w:val="26"/>
  </w:num>
  <w:num w:numId="24">
    <w:abstractNumId w:val="9"/>
  </w:num>
  <w:num w:numId="25">
    <w:abstractNumId w:val="16"/>
  </w:num>
  <w:num w:numId="26">
    <w:abstractNumId w:val="22"/>
  </w:num>
  <w:num w:numId="27">
    <w:abstractNumId w:val="14"/>
  </w:num>
  <w:num w:numId="28">
    <w:abstractNumId w:val="33"/>
  </w:num>
  <w:num w:numId="29">
    <w:abstractNumId w:val="0"/>
  </w:num>
  <w:num w:numId="30">
    <w:abstractNumId w:val="11"/>
  </w:num>
  <w:num w:numId="31">
    <w:abstractNumId w:val="32"/>
  </w:num>
  <w:num w:numId="32">
    <w:abstractNumId w:val="17"/>
  </w:num>
  <w:num w:numId="33">
    <w:abstractNumId w:val="25"/>
  </w:num>
  <w:num w:numId="34">
    <w:abstractNumId w:val="3"/>
  </w:num>
  <w:num w:numId="3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166"/>
    <w:rsid w:val="00043ADB"/>
    <w:rsid w:val="0005376E"/>
    <w:rsid w:val="000719FF"/>
    <w:rsid w:val="00072C0F"/>
    <w:rsid w:val="00085784"/>
    <w:rsid w:val="000B0C48"/>
    <w:rsid w:val="000C3E39"/>
    <w:rsid w:val="000D2DB3"/>
    <w:rsid w:val="000F2099"/>
    <w:rsid w:val="000F37CD"/>
    <w:rsid w:val="00112319"/>
    <w:rsid w:val="00117347"/>
    <w:rsid w:val="00121EC6"/>
    <w:rsid w:val="001E5059"/>
    <w:rsid w:val="002C13F5"/>
    <w:rsid w:val="002E5050"/>
    <w:rsid w:val="00303AC7"/>
    <w:rsid w:val="0033748D"/>
    <w:rsid w:val="00382DD0"/>
    <w:rsid w:val="00386B10"/>
    <w:rsid w:val="00387EF7"/>
    <w:rsid w:val="003A33A4"/>
    <w:rsid w:val="003A6053"/>
    <w:rsid w:val="003C1FD5"/>
    <w:rsid w:val="004146B5"/>
    <w:rsid w:val="0043392A"/>
    <w:rsid w:val="004B2E58"/>
    <w:rsid w:val="004D1DBD"/>
    <w:rsid w:val="004D685A"/>
    <w:rsid w:val="004F40FD"/>
    <w:rsid w:val="00502307"/>
    <w:rsid w:val="005025AC"/>
    <w:rsid w:val="00515D5A"/>
    <w:rsid w:val="005265C9"/>
    <w:rsid w:val="005303EB"/>
    <w:rsid w:val="00542EAA"/>
    <w:rsid w:val="005555F8"/>
    <w:rsid w:val="005618A0"/>
    <w:rsid w:val="00575701"/>
    <w:rsid w:val="005C2B78"/>
    <w:rsid w:val="00602DD7"/>
    <w:rsid w:val="00610F0B"/>
    <w:rsid w:val="006231E1"/>
    <w:rsid w:val="00626644"/>
    <w:rsid w:val="00671EB4"/>
    <w:rsid w:val="006C4B47"/>
    <w:rsid w:val="006F217A"/>
    <w:rsid w:val="006F4828"/>
    <w:rsid w:val="007114EA"/>
    <w:rsid w:val="0077652C"/>
    <w:rsid w:val="007919AF"/>
    <w:rsid w:val="007953B4"/>
    <w:rsid w:val="007A2D52"/>
    <w:rsid w:val="007C5F2D"/>
    <w:rsid w:val="0080277A"/>
    <w:rsid w:val="008272F9"/>
    <w:rsid w:val="0084131F"/>
    <w:rsid w:val="00842A14"/>
    <w:rsid w:val="008650CD"/>
    <w:rsid w:val="008C1C3D"/>
    <w:rsid w:val="009306D3"/>
    <w:rsid w:val="00A01676"/>
    <w:rsid w:val="00A67588"/>
    <w:rsid w:val="00A81F36"/>
    <w:rsid w:val="00AC08B3"/>
    <w:rsid w:val="00AC47E5"/>
    <w:rsid w:val="00AE1916"/>
    <w:rsid w:val="00B34E55"/>
    <w:rsid w:val="00B44336"/>
    <w:rsid w:val="00B52FC8"/>
    <w:rsid w:val="00BA6DFF"/>
    <w:rsid w:val="00BE5C52"/>
    <w:rsid w:val="00C07F85"/>
    <w:rsid w:val="00C45C1F"/>
    <w:rsid w:val="00C65402"/>
    <w:rsid w:val="00C87DD5"/>
    <w:rsid w:val="00CF407E"/>
    <w:rsid w:val="00D0179A"/>
    <w:rsid w:val="00D05FD1"/>
    <w:rsid w:val="00D15322"/>
    <w:rsid w:val="00D4186E"/>
    <w:rsid w:val="00D43166"/>
    <w:rsid w:val="00D674C6"/>
    <w:rsid w:val="00DA318A"/>
    <w:rsid w:val="00DB2D4B"/>
    <w:rsid w:val="00DB431F"/>
    <w:rsid w:val="00DC447B"/>
    <w:rsid w:val="00E81C06"/>
    <w:rsid w:val="00EA760E"/>
    <w:rsid w:val="00EB1D39"/>
    <w:rsid w:val="00EC23A1"/>
    <w:rsid w:val="00EE5C59"/>
    <w:rsid w:val="00F21FE6"/>
    <w:rsid w:val="00F763F4"/>
    <w:rsid w:val="00FA26A6"/>
    <w:rsid w:val="00FA594F"/>
    <w:rsid w:val="00FC1FB5"/>
    <w:rsid w:val="00FD1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8285F"/>
  <w15:chartTrackingRefBased/>
  <w15:docId w15:val="{ECFEF8A0-A77A-40C8-9003-AB8F74FE0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3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6266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4E55"/>
  </w:style>
  <w:style w:type="paragraph" w:styleId="Footer">
    <w:name w:val="footer"/>
    <w:basedOn w:val="Normal"/>
    <w:link w:val="Foot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E55"/>
  </w:style>
  <w:style w:type="table" w:styleId="TableGrid">
    <w:name w:val="Table Grid"/>
    <w:basedOn w:val="TableNormal"/>
    <w:uiPriority w:val="59"/>
    <w:rsid w:val="00B34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023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2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2307"/>
    <w:rPr>
      <w:sz w:val="20"/>
      <w:szCs w:val="20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CF40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Visio_Drawing.vsd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9219DA2BA6644C9A9CB71625A70A14" ma:contentTypeVersion="4" ma:contentTypeDescription="Create a new document." ma:contentTypeScope="" ma:versionID="0de657fa84ad43a98d365dc4093de366">
  <xsd:schema xmlns:xsd="http://www.w3.org/2001/XMLSchema" xmlns:xs="http://www.w3.org/2001/XMLSchema" xmlns:p="http://schemas.microsoft.com/office/2006/metadata/properties" xmlns:ns2="33a6fe8a-c680-48c8-9327-3f576a995c89" targetNamespace="http://schemas.microsoft.com/office/2006/metadata/properties" ma:root="true" ma:fieldsID="214506845b7312b4af73adfd7a9978ac" ns2:_="">
    <xsd:import namespace="33a6fe8a-c680-48c8-9327-3f576a99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fe8a-c680-48c8-9327-3f576a995c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4e864453-1a6b-462e-938b-ddfc65cf3c45" ContentTypeId="0x0101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E4BC8AA-92E5-4864-BA37-59D2FB22B8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80F6B8-6E18-4C3A-9FCE-E534F0AD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a6fe8a-c680-48c8-9327-3f576a995c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6F839B-AD3C-40A0-8573-CA81FA984B09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8A08EAF6-44C7-41D2-BB7C-09D9D10209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00D08C3-6708-4B0B-BC15-0EC2F291933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ACRIS Use Case Template</vt:lpstr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ACRIS Use Case Template</dc:title>
  <dc:subject/>
  <dc:creator>Bob Logan</dc:creator>
  <cp:keywords/>
  <dc:description/>
  <cp:lastModifiedBy>Zheng, Davey</cp:lastModifiedBy>
  <cp:revision>6</cp:revision>
  <dcterms:created xsi:type="dcterms:W3CDTF">2023-01-20T18:57:00Z</dcterms:created>
  <dcterms:modified xsi:type="dcterms:W3CDTF">2023-01-27T00:39:00Z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0x010100479219DA2BA6644C9A9CB71625A70A14</vt:lpwstr>
  </property>
  <property fmtid="{D5CDD505-2E9C-101B-9397-08002B2CF9AE}" pid="3" name="MSIP_Label_7bf18cd2-e8c6-4d1d-94e3-675c891bf84d_Enabled">
    <vt:lpwstr>true</vt:lpwstr>
  </property>
  <property fmtid="{D5CDD505-2E9C-101B-9397-08002B2CF9AE}" pid="4" name="MSIP_Label_7bf18cd2-e8c6-4d1d-94e3-675c891bf84d_SetDate">
    <vt:lpwstr>2023-01-20T18:27:02Z</vt:lpwstr>
  </property>
  <property fmtid="{D5CDD505-2E9C-101B-9397-08002B2CF9AE}" pid="5" name="MSIP_Label_7bf18cd2-e8c6-4d1d-94e3-675c891bf84d_Method">
    <vt:lpwstr>Privileged</vt:lpwstr>
  </property>
  <property fmtid="{D5CDD505-2E9C-101B-9397-08002B2CF9AE}" pid="6" name="MSIP_Label_7bf18cd2-e8c6-4d1d-94e3-675c891bf84d_Name">
    <vt:lpwstr>Public</vt:lpwstr>
  </property>
  <property fmtid="{D5CDD505-2E9C-101B-9397-08002B2CF9AE}" pid="7" name="MSIP_Label_7bf18cd2-e8c6-4d1d-94e3-675c891bf84d_SiteId">
    <vt:lpwstr>ce4461f0-990b-4128-b5fe-b3ba1863c221</vt:lpwstr>
  </property>
  <property fmtid="{D5CDD505-2E9C-101B-9397-08002B2CF9AE}" pid="8" name="MSIP_Label_7bf18cd2-e8c6-4d1d-94e3-675c891bf84d_ActionId">
    <vt:lpwstr>51fa5e02-6e94-4f25-be13-257d76590f74</vt:lpwstr>
  </property>
  <property fmtid="{D5CDD505-2E9C-101B-9397-08002B2CF9AE}" pid="9" name="MSIP_Label_7bf18cd2-e8c6-4d1d-94e3-675c891bf84d_ContentBits">
    <vt:lpwstr>0</vt:lpwstr>
  </property>
</Properties>
</file>